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4775d0c0c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bb0b733e54afa"/>
      <w:footerReference xmlns:r="http://schemas.openxmlformats.org/officeDocument/2006/relationships" w:type="default" r:id="R234600c75188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bb0b733e54afa" /><Relationship Type="http://schemas.openxmlformats.org/officeDocument/2006/relationships/footer" Target="/word/footer1.xml" Id="R234600c7518842f6" /></Relationships>
</file>