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1bb22347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LANCELOT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3caa54eb4b594629"/>
      <w:footerReference xmlns:r="http://schemas.openxmlformats.org/officeDocument/2006/relationships" w:type="default" r:id="R3efade2adfc0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54eb4b594629" /><Relationship Type="http://schemas.openxmlformats.org/officeDocument/2006/relationships/footer" Target="/word/footer1.xml" Id="R3efade2adfc04505" /></Relationships>
</file>