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183b5e20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3f8979a664b90"/>
      <w:footerReference xmlns:r="http://schemas.openxmlformats.org/officeDocument/2006/relationships" w:type="default" r:id="R370137baa56d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3f8979a664b90" /><Relationship Type="http://schemas.openxmlformats.org/officeDocument/2006/relationships/footer" Target="/word/footer1.xml" Id="R370137baa56d448e" /></Relationships>
</file>