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77f49ce5b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dfd347e8e954ef0"/>
      <w:footerReference xmlns:r="http://schemas.openxmlformats.org/officeDocument/2006/relationships" w:type="default" r:id="R1b0866e1430a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d347e8e954ef0" /><Relationship Type="http://schemas.openxmlformats.org/officeDocument/2006/relationships/footer" Target="/word/footer1.xml" Id="R1b0866e1430a4110" /></Relationships>
</file>