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e98b68e8f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0545f0b5a1f04095"/>
      <w:footerReference xmlns:r="http://schemas.openxmlformats.org/officeDocument/2006/relationships" w:type="default" r:id="R121eb926df5a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5f0b5a1f04095" /><Relationship Type="http://schemas.openxmlformats.org/officeDocument/2006/relationships/footer" Target="/word/footer1.xml" Id="R121eb926df5a4479" /></Relationships>
</file>