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2d5687846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273bb53474647"/>
      <w:footerReference xmlns:r="http://schemas.openxmlformats.org/officeDocument/2006/relationships" w:type="default" r:id="R3b108cb9732c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REVISJON AS   ·   Org.nr 935 874 130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273bb53474647" /><Relationship Type="http://schemas.openxmlformats.org/officeDocument/2006/relationships/footer" Target="/word/footer1.xml" Id="R3b108cb9732c40a6" /></Relationships>
</file>