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34963af63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37c9d2ad2647d1"/>
      <w:footerReference xmlns:r="http://schemas.openxmlformats.org/officeDocument/2006/relationships" w:type="default" r:id="Rb3d88a39807c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7c9d2ad2647d1" /><Relationship Type="http://schemas.openxmlformats.org/officeDocument/2006/relationships/footer" Target="/word/footer1.xml" Id="Rb3d88a39807c4935" /></Relationships>
</file>