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40e7459fc343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SAGBERG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SAGBERG AS</w:t>
      </w:r>
    </w:p>
    <w:sectPr>
      <w:headerReference xmlns:r="http://schemas.openxmlformats.org/officeDocument/2006/relationships" w:type="default" r:id="R1a0219bc7d604a2c"/>
      <w:footerReference xmlns:r="http://schemas.openxmlformats.org/officeDocument/2006/relationships" w:type="default" r:id="R08ed1d9044b346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SAGBERG AS   ·   Org.nr 928 470 369   ·   Nedre Liavei 28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219bc7d604a2c" /><Relationship Type="http://schemas.openxmlformats.org/officeDocument/2006/relationships/footer" Target="/word/footer1.xml" Id="R08ed1d9044b34609" /></Relationships>
</file>