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820a53a80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96e4a297c79b48b0"/>
      <w:footerReference xmlns:r="http://schemas.openxmlformats.org/officeDocument/2006/relationships" w:type="default" r:id="R0857179658b6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4a297c79b48b0" /><Relationship Type="http://schemas.openxmlformats.org/officeDocument/2006/relationships/footer" Target="/word/footer1.xml" Id="R0857179658b64236" /></Relationships>
</file>