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d21b635ff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PANDOTIQ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PANDOTIQ HOLDING AS</w:t>
      </w:r>
    </w:p>
    <w:sectPr>
      <w:headerReference xmlns:r="http://schemas.openxmlformats.org/officeDocument/2006/relationships" w:type="default" r:id="R3cdf9a7a5f714e34"/>
      <w:footerReference xmlns:r="http://schemas.openxmlformats.org/officeDocument/2006/relationships" w:type="default" r:id="Rf7c5709592fa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PANDOTIQ HOLDING AS   ·   Org.nr 920 814 425   ·   c/o Daniel Bao, Hovinveien 43F   ·   0576 OSLO   ·   daniel.bao@progressum.no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PANDOTIQ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f9a7a5f714e34" /><Relationship Type="http://schemas.openxmlformats.org/officeDocument/2006/relationships/footer" Target="/word/footer1.xml" Id="Rf7c5709592fa45cc" /></Relationships>
</file>