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6a59c98a34f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a0a9c7493ce3459c"/>
      <w:footerReference xmlns:r="http://schemas.openxmlformats.org/officeDocument/2006/relationships" w:type="default" r:id="R666ee4ab8a62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9c7493ce3459c" /><Relationship Type="http://schemas.openxmlformats.org/officeDocument/2006/relationships/footer" Target="/word/footer1.xml" Id="R666ee4ab8a624cc3" /></Relationships>
</file>