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953d1bdad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8d98bcf7c9c840fc"/>
      <w:footerReference xmlns:r="http://schemas.openxmlformats.org/officeDocument/2006/relationships" w:type="default" r:id="R938cb254d29a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8bcf7c9c840fc" /><Relationship Type="http://schemas.openxmlformats.org/officeDocument/2006/relationships/footer" Target="/word/footer1.xml" Id="R938cb254d29a422a" /></Relationships>
</file>