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541df77ff45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WIKATO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WIKATO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3497d581e3480b"/>
      <w:footerReference xmlns:r="http://schemas.openxmlformats.org/officeDocument/2006/relationships" w:type="default" r:id="R82e1be71f83a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497d581e3480b" /><Relationship Type="http://schemas.openxmlformats.org/officeDocument/2006/relationships/footer" Target="/word/footer1.xml" Id="R82e1be71f83a41b6" /></Relationships>
</file>