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67da85cc3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d61492f258b74bdf"/>
      <w:footerReference xmlns:r="http://schemas.openxmlformats.org/officeDocument/2006/relationships" w:type="default" r:id="R368dc2d39b23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492f258b74bdf" /><Relationship Type="http://schemas.openxmlformats.org/officeDocument/2006/relationships/footer" Target="/word/footer1.xml" Id="R368dc2d39b23461a" /></Relationships>
</file>